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61C7B" w14:textId="77777777" w:rsidR="00D84AD5" w:rsidRDefault="0016073B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>EXTRATO PUBLICAÇÃO PARCIAL Nº 004/2020</w:t>
      </w:r>
    </w:p>
    <w:p w14:paraId="5E6F7C50" w14:textId="77777777" w:rsidR="00D84AD5" w:rsidRDefault="00D84AD5">
      <w:pPr>
        <w:jc w:val="both"/>
        <w:rPr>
          <w:rFonts w:ascii="Arial" w:hAnsi="Arial" w:cs="Arial"/>
          <w:sz w:val="22"/>
          <w:szCs w:val="22"/>
        </w:rPr>
      </w:pPr>
    </w:p>
    <w:p w14:paraId="7600FCE6" w14:textId="77777777" w:rsidR="00D84AD5" w:rsidRDefault="0016073B">
      <w:pPr>
        <w:jc w:val="both"/>
      </w:pPr>
      <w:r>
        <w:rPr>
          <w:rFonts w:ascii="Arial" w:hAnsi="Arial" w:cs="Arial"/>
          <w:sz w:val="22"/>
          <w:szCs w:val="22"/>
        </w:rPr>
        <w:t>PROCESSO ADMINISTRATIVO Nº 010/2020</w:t>
      </w:r>
    </w:p>
    <w:p w14:paraId="1EF2FCB7" w14:textId="77777777" w:rsidR="00D84AD5" w:rsidRDefault="00D84AD5">
      <w:pPr>
        <w:jc w:val="both"/>
        <w:rPr>
          <w:rFonts w:ascii="Arial" w:hAnsi="Arial" w:cs="Arial"/>
          <w:sz w:val="22"/>
          <w:szCs w:val="22"/>
        </w:rPr>
      </w:pPr>
    </w:p>
    <w:p w14:paraId="6AD5C761" w14:textId="77777777" w:rsidR="00D84AD5" w:rsidRDefault="0016073B">
      <w:pPr>
        <w:jc w:val="both"/>
      </w:pPr>
      <w:r>
        <w:rPr>
          <w:rFonts w:ascii="Arial" w:hAnsi="Arial" w:cs="Arial"/>
          <w:sz w:val="22"/>
          <w:szCs w:val="22"/>
        </w:rPr>
        <w:t>ATA EXTRATO PARCIAL Nº 004/2020</w:t>
      </w:r>
    </w:p>
    <w:p w14:paraId="264EB858" w14:textId="77777777" w:rsidR="00D84AD5" w:rsidRDefault="0016073B">
      <w:pPr>
        <w:jc w:val="both"/>
      </w:pPr>
      <w:r>
        <w:rPr>
          <w:rFonts w:ascii="Arial" w:hAnsi="Arial" w:cs="Arial"/>
          <w:sz w:val="22"/>
          <w:szCs w:val="22"/>
        </w:rPr>
        <w:t>PREGÃO PRESENCIAL Nº 004/2020</w:t>
      </w:r>
    </w:p>
    <w:p w14:paraId="3502D539" w14:textId="77777777" w:rsidR="00D84AD5" w:rsidRDefault="00D84AD5">
      <w:pPr>
        <w:jc w:val="both"/>
        <w:rPr>
          <w:rFonts w:ascii="Arial" w:hAnsi="Arial" w:cs="Arial"/>
          <w:sz w:val="22"/>
          <w:szCs w:val="22"/>
        </w:rPr>
      </w:pPr>
    </w:p>
    <w:p w14:paraId="48BAA999" w14:textId="77777777" w:rsidR="00D84AD5" w:rsidRDefault="0016073B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>
        <w:rPr>
          <w:rFonts w:ascii="Arial" w:eastAsia="Arial" w:hAnsi="Arial" w:cs="Arial"/>
          <w:sz w:val="22"/>
          <w:szCs w:val="22"/>
        </w:rPr>
        <w:t xml:space="preserve">REGISTRO DE PREÇOS PARA AQUISIÇÃO FUTURA E PARCELADA DE MATERIAL ELÉTRICO PARA A ILUMINAÇÃO PÚBLICA DO </w:t>
      </w:r>
      <w:r>
        <w:rPr>
          <w:rFonts w:ascii="Arial" w:eastAsia="Arial" w:hAnsi="Arial" w:cs="Arial"/>
          <w:sz w:val="22"/>
          <w:szCs w:val="22"/>
        </w:rPr>
        <w:t>MUNICÍPIO DE OEIRAS-PI</w:t>
      </w:r>
    </w:p>
    <w:p w14:paraId="3C092DC5" w14:textId="77777777" w:rsidR="00D84AD5" w:rsidRDefault="00D84AD5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14:paraId="472DBA94" w14:textId="77777777" w:rsidR="00D84AD5" w:rsidRDefault="0016073B">
      <w:pPr>
        <w:jc w:val="both"/>
      </w:pPr>
      <w:r>
        <w:rPr>
          <w:rFonts w:ascii="Arial" w:hAnsi="Arial" w:cs="Arial"/>
          <w:sz w:val="22"/>
          <w:szCs w:val="22"/>
        </w:rPr>
        <w:t>DATA DA SESSÃO: 05/03/2020</w:t>
      </w:r>
    </w:p>
    <w:p w14:paraId="405B9BB4" w14:textId="77777777" w:rsidR="00D84AD5" w:rsidRDefault="0016073B">
      <w:pPr>
        <w:jc w:val="both"/>
      </w:pPr>
      <w:r>
        <w:rPr>
          <w:rFonts w:ascii="Arial" w:hAnsi="Arial" w:cs="Arial"/>
          <w:sz w:val="22"/>
          <w:szCs w:val="22"/>
        </w:rPr>
        <w:t>HORÁRIO: 08:30 HORAS</w:t>
      </w:r>
    </w:p>
    <w:p w14:paraId="15711D5D" w14:textId="77777777" w:rsidR="00D84AD5" w:rsidRDefault="0016073B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14:paraId="2F802B83" w14:textId="7422F141" w:rsidR="00D84AD5" w:rsidRDefault="0016073B">
      <w:pPr>
        <w:jc w:val="both"/>
      </w:pPr>
      <w:r>
        <w:rPr>
          <w:rFonts w:ascii="Arial" w:hAnsi="Arial" w:cs="Arial"/>
          <w:sz w:val="22"/>
          <w:szCs w:val="22"/>
        </w:rPr>
        <w:t xml:space="preserve">DATA DA ADJUDICAÇÃO: </w:t>
      </w:r>
      <w:r w:rsidR="00795CD2">
        <w:rPr>
          <w:rFonts w:ascii="Arial" w:hAnsi="Arial" w:cs="Arial"/>
          <w:sz w:val="22"/>
          <w:szCs w:val="22"/>
        </w:rPr>
        <w:t>19</w:t>
      </w:r>
      <w:r>
        <w:rPr>
          <w:rFonts w:ascii="Arial" w:hAnsi="Arial" w:cs="Arial"/>
          <w:sz w:val="22"/>
          <w:szCs w:val="22"/>
        </w:rPr>
        <w:t>/03/2020</w:t>
      </w:r>
    </w:p>
    <w:p w14:paraId="6312194E" w14:textId="5C29EEF9" w:rsidR="00D84AD5" w:rsidRDefault="0016073B">
      <w:pPr>
        <w:jc w:val="both"/>
      </w:pPr>
      <w:r>
        <w:rPr>
          <w:rFonts w:ascii="Arial" w:hAnsi="Arial" w:cs="Arial"/>
          <w:sz w:val="22"/>
          <w:szCs w:val="22"/>
        </w:rPr>
        <w:t xml:space="preserve">DATA DA HOMOLOGAÇÃO: </w:t>
      </w:r>
      <w:r w:rsidR="00795CD2">
        <w:rPr>
          <w:rFonts w:ascii="Arial" w:hAnsi="Arial" w:cs="Arial"/>
          <w:sz w:val="22"/>
          <w:szCs w:val="22"/>
        </w:rPr>
        <w:t>19</w:t>
      </w:r>
      <w:r>
        <w:rPr>
          <w:rFonts w:ascii="Arial" w:hAnsi="Arial" w:cs="Arial"/>
          <w:sz w:val="22"/>
          <w:szCs w:val="22"/>
        </w:rPr>
        <w:t>/03/2020</w:t>
      </w:r>
    </w:p>
    <w:p w14:paraId="4861A193" w14:textId="77777777" w:rsidR="00D84AD5" w:rsidRDefault="00D84AD5">
      <w:pPr>
        <w:jc w:val="both"/>
      </w:pPr>
      <w:bookmarkStart w:id="0" w:name="__DdeLink__32378_3291996904"/>
      <w:bookmarkEnd w:id="0"/>
    </w:p>
    <w:p w14:paraId="64804EE1" w14:textId="77777777" w:rsidR="00D84AD5" w:rsidRDefault="0016073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14:paraId="295EFCB5" w14:textId="77777777" w:rsidR="00D84AD5" w:rsidRDefault="00D84AD5">
      <w:pPr>
        <w:jc w:val="both"/>
        <w:rPr>
          <w:rFonts w:ascii="Arial" w:hAnsi="Arial" w:cs="Arial"/>
          <w:sz w:val="22"/>
          <w:szCs w:val="22"/>
        </w:rPr>
      </w:pPr>
    </w:p>
    <w:p w14:paraId="3C1185F8" w14:textId="77777777" w:rsidR="00D84AD5" w:rsidRDefault="0016073B">
      <w:pPr>
        <w:spacing w:before="119"/>
        <w:jc w:val="both"/>
      </w:pPr>
      <w:r>
        <w:rPr>
          <w:rFonts w:ascii="Arial" w:hAnsi="Arial" w:cs="Arial"/>
          <w:b/>
          <w:sz w:val="22"/>
          <w:szCs w:val="22"/>
        </w:rPr>
        <w:t>LOTE ÚNICO – AQUISIÇÃO FUTURA E PARCELADA DE MATERIA</w:t>
      </w:r>
      <w:r>
        <w:rPr>
          <w:rFonts w:ascii="Arial" w:hAnsi="Arial" w:cs="Arial"/>
          <w:b/>
          <w:sz w:val="22"/>
          <w:szCs w:val="22"/>
        </w:rPr>
        <w:t>L ELÉTRICO PARA A ILUMINAÇÃO PÚBLICA DO MUNICÍPIO DE OEIRAS-PI</w:t>
      </w:r>
    </w:p>
    <w:p w14:paraId="074D493F" w14:textId="77777777" w:rsidR="00D84AD5" w:rsidRDefault="00D84AD5">
      <w:pPr>
        <w:rPr>
          <w:rFonts w:ascii="Arial" w:eastAsia="Arial Unicode MS" w:hAnsi="Arial" w:cs="Arial"/>
          <w:b/>
          <w:sz w:val="22"/>
          <w:szCs w:val="22"/>
        </w:rPr>
      </w:pPr>
    </w:p>
    <w:p w14:paraId="3AFFBAAC" w14:textId="77777777" w:rsidR="00D84AD5" w:rsidRDefault="0016073B">
      <w:pPr>
        <w:spacing w:after="113"/>
        <w:rPr>
          <w:rFonts w:ascii="Arial" w:hAnsi="Arial" w:cs="Arial"/>
        </w:rPr>
      </w:pPr>
      <w:r>
        <w:rPr>
          <w:rFonts w:ascii="Arial" w:eastAsia="Arial Unicode MS" w:hAnsi="Arial" w:cs="Arial"/>
          <w:b/>
          <w:sz w:val="22"/>
          <w:szCs w:val="22"/>
        </w:rPr>
        <w:t>KARIRI LED’S IMPORTAÇÃO E EXPORTAÇÃO LTDA</w:t>
      </w:r>
    </w:p>
    <w:p w14:paraId="7FA92894" w14:textId="77777777" w:rsidR="00D84AD5" w:rsidRDefault="0016073B">
      <w:pPr>
        <w:spacing w:after="120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50, 53, 54, 55, 57, 72, 73, 79 e 81</w:t>
      </w:r>
    </w:p>
    <w:p w14:paraId="1786BCA4" w14:textId="77777777" w:rsidR="00D84AD5" w:rsidRDefault="0016073B">
      <w:pPr>
        <w:spacing w:after="120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CLASSIFICADA: ITEM </w:t>
      </w:r>
      <w:r>
        <w:rPr>
          <w:rFonts w:ascii="Arial" w:eastAsia="Arial Unicode MS" w:hAnsi="Arial" w:cs="Arial"/>
          <w:sz w:val="22"/>
          <w:szCs w:val="22"/>
        </w:rPr>
        <w:t>80 e</w:t>
      </w:r>
      <w:r>
        <w:rPr>
          <w:rFonts w:ascii="Arial" w:eastAsia="Arial Unicode MS" w:hAnsi="Arial" w:cs="Arial"/>
          <w:b/>
          <w:sz w:val="22"/>
          <w:szCs w:val="22"/>
        </w:rPr>
        <w:t xml:space="preserve"> </w:t>
      </w:r>
      <w:r>
        <w:rPr>
          <w:rFonts w:ascii="Arial" w:eastAsia="Arial Unicode MS" w:hAnsi="Arial" w:cs="Arial"/>
          <w:bCs/>
          <w:sz w:val="22"/>
          <w:szCs w:val="22"/>
        </w:rPr>
        <w:t>83</w:t>
      </w:r>
    </w:p>
    <w:p w14:paraId="26FF9142" w14:textId="77777777" w:rsidR="00D84AD5" w:rsidRDefault="00D84AD5">
      <w:pPr>
        <w:rPr>
          <w:rFonts w:ascii="Arial" w:eastAsia="Arial Unicode MS" w:hAnsi="Arial" w:cs="Arial"/>
          <w:b/>
          <w:sz w:val="22"/>
          <w:szCs w:val="22"/>
        </w:rPr>
      </w:pPr>
    </w:p>
    <w:p w14:paraId="357454DD" w14:textId="77777777" w:rsidR="00D84AD5" w:rsidRDefault="0016073B">
      <w:pPr>
        <w:spacing w:after="113"/>
        <w:rPr>
          <w:rFonts w:ascii="Arial" w:hAnsi="Arial" w:cs="Arial"/>
        </w:rPr>
      </w:pPr>
      <w:r>
        <w:rPr>
          <w:rFonts w:ascii="Arial" w:eastAsia="Arial Unicode MS" w:hAnsi="Arial" w:cs="Arial"/>
          <w:b/>
          <w:sz w:val="22"/>
          <w:szCs w:val="22"/>
        </w:rPr>
        <w:t>MATEC MATERIAIS ELÉTRICOS E CONSTRUÇÕES LTDA</w:t>
      </w:r>
    </w:p>
    <w:p w14:paraId="4AE86B7D" w14:textId="77777777" w:rsidR="00D84AD5" w:rsidRDefault="0016073B">
      <w:pPr>
        <w:spacing w:after="120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</w:t>
      </w:r>
      <w:r>
        <w:rPr>
          <w:rFonts w:ascii="Arial" w:eastAsia="Arial Unicode MS" w:hAnsi="Arial" w:cs="Arial"/>
          <w:sz w:val="22"/>
          <w:szCs w:val="22"/>
        </w:rPr>
        <w:t xml:space="preserve"> 61, 62, 63, 64, 65, 66, 67, 68, 69, 70, 71, 72, 73, 74, 75, 76, 77, 78, 79, 80, 81, 82, 83, 84, 85, 86, 87, 88, 89, 90, 91</w:t>
      </w:r>
    </w:p>
    <w:p w14:paraId="51708602" w14:textId="77777777" w:rsidR="00D84AD5" w:rsidRDefault="0016073B">
      <w:pPr>
        <w:spacing w:after="120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CLASSIFICADA: ITENS </w:t>
      </w:r>
      <w:r>
        <w:rPr>
          <w:rFonts w:ascii="Arial" w:eastAsia="Arial Unicode MS" w:hAnsi="Arial" w:cs="Arial"/>
          <w:sz w:val="22"/>
          <w:szCs w:val="22"/>
        </w:rPr>
        <w:t>50, 53, 54, 55, 57, 72, 73, 79 e 81</w:t>
      </w:r>
    </w:p>
    <w:p w14:paraId="64D1CE45" w14:textId="77777777" w:rsidR="00D84AD5" w:rsidRDefault="00D84AD5">
      <w:pPr>
        <w:spacing w:after="120"/>
        <w:jc w:val="both"/>
        <w:rPr>
          <w:rFonts w:ascii="Arial Narrow" w:eastAsia="Arial Unicode MS" w:hAnsi="Arial Narrow" w:cs="Arial"/>
          <w:sz w:val="22"/>
          <w:szCs w:val="22"/>
        </w:rPr>
      </w:pPr>
    </w:p>
    <w:tbl>
      <w:tblPr>
        <w:tblStyle w:val="Tabelacomgrade"/>
        <w:tblW w:w="9011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80"/>
        <w:gridCol w:w="3170"/>
        <w:gridCol w:w="1359"/>
        <w:gridCol w:w="679"/>
        <w:gridCol w:w="791"/>
        <w:gridCol w:w="1112"/>
        <w:gridCol w:w="1220"/>
      </w:tblGrid>
      <w:tr w:rsidR="00D84AD5" w14:paraId="58496499" w14:textId="77777777">
        <w:trPr>
          <w:trHeight w:val="361"/>
          <w:tblHeader/>
        </w:trPr>
        <w:tc>
          <w:tcPr>
            <w:tcW w:w="6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E31B36" w14:textId="77777777" w:rsidR="00D84AD5" w:rsidRDefault="0016073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1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697C0E8" w14:textId="77777777" w:rsidR="00D84AD5" w:rsidRDefault="0016073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13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D05967" w14:textId="77777777" w:rsidR="00D84AD5" w:rsidRDefault="0016073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MARCA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2028515" w14:textId="77777777" w:rsidR="00D84AD5" w:rsidRDefault="0016073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5B8471A" w14:textId="77777777" w:rsidR="00D84AD5" w:rsidRDefault="0016073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198C8D6F" w14:textId="77777777" w:rsidR="00D84AD5" w:rsidRDefault="0016073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1A9EC3" w14:textId="77777777" w:rsidR="00D84AD5" w:rsidRDefault="0016073B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D84AD5" w14:paraId="7752C7FA" w14:textId="77777777">
        <w:trPr>
          <w:trHeight w:val="266"/>
        </w:trPr>
        <w:tc>
          <w:tcPr>
            <w:tcW w:w="6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A51F8C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3B7E8CB" w14:textId="77777777" w:rsidR="00D84AD5" w:rsidRDefault="0016073B">
            <w:pPr>
              <w:pStyle w:val="Contedodatabela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Alça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preform 2AWG DG4542 H12</w:t>
            </w:r>
          </w:p>
        </w:tc>
        <w:tc>
          <w:tcPr>
            <w:tcW w:w="13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16A90A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D-Light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03C5FD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366B2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DBA07D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6,69 </w:t>
            </w:r>
          </w:p>
        </w:tc>
        <w:tc>
          <w:tcPr>
            <w:tcW w:w="12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CBBE5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2.007,00 </w:t>
            </w:r>
          </w:p>
        </w:tc>
      </w:tr>
      <w:tr w:rsidR="00D84AD5" w14:paraId="31EAC8D2" w14:textId="77777777">
        <w:trPr>
          <w:trHeight w:val="266"/>
        </w:trPr>
        <w:tc>
          <w:tcPr>
            <w:tcW w:w="6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CECBFD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17480A7" w14:textId="77777777" w:rsidR="00D84AD5" w:rsidRDefault="0016073B">
            <w:pPr>
              <w:pStyle w:val="Contedodatabela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Arame galvanizado 12BWG (20Mts p/ KG)</w:t>
            </w:r>
          </w:p>
        </w:tc>
        <w:tc>
          <w:tcPr>
            <w:tcW w:w="13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D78550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Luminar</w:t>
            </w:r>
          </w:p>
        </w:tc>
        <w:tc>
          <w:tcPr>
            <w:tcW w:w="6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C6360A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Kg</w:t>
            </w:r>
          </w:p>
        </w:tc>
        <w:tc>
          <w:tcPr>
            <w:tcW w:w="79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8103A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F76BF1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14,07 </w:t>
            </w:r>
          </w:p>
        </w:tc>
        <w:tc>
          <w:tcPr>
            <w:tcW w:w="12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8EAF6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703,50 </w:t>
            </w:r>
          </w:p>
        </w:tc>
      </w:tr>
      <w:tr w:rsidR="00D84AD5" w14:paraId="6CC30CE5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26FD0E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DC6B09E" w14:textId="77777777" w:rsidR="00D84AD5" w:rsidRDefault="0016073B">
            <w:pPr>
              <w:pStyle w:val="Contedodatabela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Arruela redonda (38x18x3)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726F8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Konesul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32D1E2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EA9A0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723F30E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0,88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9304B3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440,00 </w:t>
            </w:r>
          </w:p>
        </w:tc>
      </w:tr>
      <w:tr w:rsidR="00D84AD5" w14:paraId="1DE69150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1D28DB4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5592E411" w14:textId="77777777" w:rsidR="00D84AD5" w:rsidRDefault="0016073B">
            <w:pPr>
              <w:pStyle w:val="Contedodatabela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Base Rele Fotoeletrico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F444A6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Tecnowatt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9E800C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473A42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36CFA0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11,04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C0CF8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4.416,00 </w:t>
            </w:r>
          </w:p>
        </w:tc>
      </w:tr>
      <w:tr w:rsidR="00D84AD5" w14:paraId="27B65B6E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617C09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3E0342C" w14:textId="77777777" w:rsidR="00D84AD5" w:rsidRDefault="0016073B">
            <w:pPr>
              <w:pStyle w:val="Contedodatabela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Bobina para chave ilum pública CIP/90 220V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3E39B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STI Eletronica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D3961D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6A998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D9144A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103,00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904C99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1.030,00 </w:t>
            </w:r>
          </w:p>
        </w:tc>
      </w:tr>
      <w:tr w:rsidR="00D84AD5" w14:paraId="2FD573A1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9DE5FEF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313068E" w14:textId="77777777" w:rsidR="00D84AD5" w:rsidRDefault="0016073B">
            <w:pPr>
              <w:pStyle w:val="Contedodatabela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Bocal com rabicho Branco MT2083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EF27F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Decolux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0DBFE6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2BC7D1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416F23B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3,02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F57A15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453,00 </w:t>
            </w:r>
          </w:p>
        </w:tc>
      </w:tr>
      <w:tr w:rsidR="00D84AD5" w14:paraId="3F24685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C1A5FB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209546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Bocal de Louça E27 Liso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F761B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Germer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F6D483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E78DE9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E003AEB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2,30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E1311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690,00 </w:t>
            </w:r>
          </w:p>
        </w:tc>
      </w:tr>
      <w:tr w:rsidR="00D84AD5" w14:paraId="78A4744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C4960B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ABD112A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Bocal de Louça E40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2486B2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Decolux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6F426FA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C17ED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42C6BB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9,70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2CB18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3.880,00 </w:t>
            </w:r>
          </w:p>
        </w:tc>
      </w:tr>
      <w:tr w:rsidR="00D84AD5" w14:paraId="0DD33336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0D532E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23CFCEE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Bolsa de Lona c/ 05 divisorias para vara de manobra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BFFB8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Seguna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821EF7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EC9E9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88DECF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C78F5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630,00 </w:t>
            </w:r>
          </w:p>
        </w:tc>
      </w:tr>
      <w:tr w:rsidR="00D84AD5" w14:paraId="7D4DD708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6044FA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5A432B05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Braço para luminária capacete reto OC0100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D656E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Lumipol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2D1A27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522C9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E8628C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15,40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D81FE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2.772,00 </w:t>
            </w:r>
          </w:p>
        </w:tc>
      </w:tr>
      <w:tr w:rsidR="00D84AD5" w14:paraId="7517958B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3F4B7D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D3FBE5F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Cabeçote Alum 1 (mufla)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17712B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Fera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014AB0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F2E5A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860AF3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6,08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02E239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182,40 </w:t>
            </w:r>
          </w:p>
        </w:tc>
      </w:tr>
      <w:tr w:rsidR="00D84AD5" w14:paraId="038B01F3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D0D8DA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B1BF7A3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Cabeçote Fixo para vara de manobra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F81D4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Seguna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B8715F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6265F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1EFA32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55,12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520B5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330,72 </w:t>
            </w:r>
          </w:p>
        </w:tc>
      </w:tr>
      <w:tr w:rsidR="00D84AD5" w14:paraId="35757BC2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D670DE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BB4A0DB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autoflex 10,0mm 1KV 90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8BD1D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DFE0EA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Metro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86006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DCB3FE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4,80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6010E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960,00 </w:t>
            </w:r>
          </w:p>
        </w:tc>
      </w:tr>
      <w:tr w:rsidR="00D84AD5" w14:paraId="344E39EC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199565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B852E51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Autoflex 16,0mm 1KV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4E9F2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63DAC0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Metro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FDA69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BEBE5A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7,50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D66E3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3.000,00 </w:t>
            </w:r>
          </w:p>
        </w:tc>
      </w:tr>
      <w:tr w:rsidR="00D84AD5" w14:paraId="247F6971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10F0B2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CEEADF5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cobre nu 25,0mm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94934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DE2EDA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Metro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C2DD1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FA82CD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13,50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1CC44F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2.700,00 </w:t>
            </w:r>
          </w:p>
        </w:tc>
      </w:tr>
      <w:tr w:rsidR="00D84AD5" w14:paraId="2A507829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6FCCB1F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B095181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Cabo PP </w:t>
            </w:r>
            <w:r>
              <w:rPr>
                <w:rFonts w:ascii="Arial Narrow" w:hAnsi="Arial Narrow"/>
                <w:sz w:val="22"/>
                <w:szCs w:val="22"/>
              </w:rPr>
              <w:t>2x1,5mm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88BB9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B92A30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Metro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85C67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1E1CC66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2,08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F38C0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1.040,00 </w:t>
            </w:r>
          </w:p>
        </w:tc>
      </w:tr>
      <w:tr w:rsidR="00D84AD5" w14:paraId="7108A87E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1E8187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95C0091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2x2,5mm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8EA38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02343C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Metro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3EB56A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1667EAB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3,10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A4EC4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1.085,00 </w:t>
            </w:r>
          </w:p>
        </w:tc>
      </w:tr>
      <w:tr w:rsidR="00D84AD5" w14:paraId="615EF80C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34E806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CB630EE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2x4,0mm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7FF2F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B9841F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Metro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27C44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FA2857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4,70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E697E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1.645,00 </w:t>
            </w:r>
          </w:p>
        </w:tc>
      </w:tr>
      <w:tr w:rsidR="00D84AD5" w14:paraId="7426B670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5ED0DC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77F3BFF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inspeção 250x250mm s/ tamp955c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2D88B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Paratec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8E1CD1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85963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04E091E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4AF1B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1.900,00 </w:t>
            </w:r>
          </w:p>
        </w:tc>
      </w:tr>
      <w:tr w:rsidR="00D84AD5" w14:paraId="347AAE6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31EE29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28A5DF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Caixa luz industrial </w:t>
            </w:r>
            <w:r>
              <w:rPr>
                <w:rFonts w:ascii="Arial Narrow" w:hAnsi="Arial Narrow"/>
                <w:sz w:val="22"/>
                <w:szCs w:val="22"/>
              </w:rPr>
              <w:t>660x180x455 45kVA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43494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Cemar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D5F41D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Peça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6EE55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B6253C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1.085,00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3543E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16.275,00 </w:t>
            </w:r>
          </w:p>
        </w:tc>
      </w:tr>
      <w:tr w:rsidR="00D84AD5" w14:paraId="5068B3C5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180F204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AD16C6E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fusível 15 kv 200 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397DC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Incel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B9BB9A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2EEF0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394967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265,00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65D328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5.300,00 </w:t>
            </w:r>
          </w:p>
        </w:tc>
      </w:tr>
      <w:tr w:rsidR="00D84AD5" w14:paraId="2553552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C56C06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FCE0BC1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iluminação pública 2x60A c/ Rele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A5C25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STI Eletronica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81CFAD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CFDA4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02F5BD4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905,75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6AD3F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45.287,50 </w:t>
            </w:r>
          </w:p>
        </w:tc>
      </w:tr>
      <w:tr w:rsidR="00D84AD5" w14:paraId="419CC0CB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F755AD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39E756A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Conector Deriv Perfur 10-95mm pequeno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0B136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Incesa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60F3996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51C9F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8BE84C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5,40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F914B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2.160,00 </w:t>
            </w:r>
          </w:p>
        </w:tc>
      </w:tr>
      <w:tr w:rsidR="00D84AD5" w14:paraId="10A4E2DE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59CFF9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3062782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Conector Deriv Perfur 16-120/16-120 grande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E26966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Incesa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964774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41EAA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11D3605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10,10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24678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3.535,00 </w:t>
            </w:r>
          </w:p>
        </w:tc>
      </w:tr>
      <w:tr w:rsidR="00D84AD5" w14:paraId="3C5B6C3B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A007F0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65D38E3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Conector Deriv Perfur 16-120/4-35 Medio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5C26D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Incesa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74BFAA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DB90A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1A48B15B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C8B88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2.400,00 </w:t>
            </w:r>
          </w:p>
        </w:tc>
      </w:tr>
      <w:tr w:rsidR="00D84AD5" w14:paraId="5B59859B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53E9FA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043EDCB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Conector GUT 3/8 4 - 2/0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0653A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Incesa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2C3C50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6B2A9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94E86E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14,50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49B0D4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5.075,00 </w:t>
            </w:r>
          </w:p>
        </w:tc>
      </w:tr>
      <w:tr w:rsidR="00D84AD5" w14:paraId="120AEF39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676E3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5EFC04D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Cordão </w:t>
            </w:r>
            <w:r>
              <w:rPr>
                <w:rFonts w:ascii="Arial Narrow" w:hAnsi="Arial Narrow"/>
                <w:sz w:val="22"/>
                <w:szCs w:val="22"/>
              </w:rPr>
              <w:t>Torcido 2x2,5mm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52127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89BCDE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Metro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35F85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D8620D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2,35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DA79BA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235,00 </w:t>
            </w:r>
          </w:p>
        </w:tc>
      </w:tr>
      <w:tr w:rsidR="00D84AD5" w14:paraId="5204068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880EDC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6AEEDC2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FG 1 Pol leve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E3EB2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Elecon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5C1933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3A2AA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882476B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5,22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FAA11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522,00 </w:t>
            </w:r>
          </w:p>
        </w:tc>
      </w:tr>
      <w:tr w:rsidR="00D84AD5" w14:paraId="64BD06BF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F7AD123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5B62E18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50A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913044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GE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998863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B61C51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0D21C4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7,20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792C5D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1.008,00 </w:t>
            </w:r>
          </w:p>
        </w:tc>
      </w:tr>
      <w:tr w:rsidR="00D84AD5" w14:paraId="2CF36988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2B8C353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52A1D3F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30A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BB0C86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GE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8054BC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38A68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E583F7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8,75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A8860B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875,00 </w:t>
            </w:r>
          </w:p>
        </w:tc>
      </w:tr>
      <w:tr w:rsidR="00D84AD5" w14:paraId="794E3EA5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1245575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9EF352F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63A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D8111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Steck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41437A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6A7160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303B0CE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16,76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A2882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5.028,00 </w:t>
            </w:r>
          </w:p>
        </w:tc>
      </w:tr>
      <w:tr w:rsidR="00D84AD5" w14:paraId="6B5482F9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9C6312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5358B70D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Trifásico 70A 3VF22 18KA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7360A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Siemens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E5025A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3C19E5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5E3155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397,74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B67FD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1.988,70 </w:t>
            </w:r>
          </w:p>
        </w:tc>
      </w:tr>
      <w:tr w:rsidR="00D84AD5" w14:paraId="19E6F77E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31790E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8FDC576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Eletroduto galvanizado 1 leve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8CFC4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Elecon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6DB6594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8ACDF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30C0472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17,68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137E7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3.536,00 </w:t>
            </w:r>
          </w:p>
        </w:tc>
      </w:tr>
      <w:tr w:rsidR="00D84AD5" w14:paraId="6476FF7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B15DF6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B6E8141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Eletroduto galvanizado 3/4 leve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61811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Elecon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5CA321F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VR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5A877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10C142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14,32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6D3AD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2.864,00 </w:t>
            </w:r>
          </w:p>
        </w:tc>
      </w:tr>
      <w:tr w:rsidR="00D84AD5" w14:paraId="1E563F73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432EB91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083FF20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Elofusível 02H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DF6C9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Indel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05550A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038C7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1731098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3,10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4828E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930,00 </w:t>
            </w:r>
          </w:p>
        </w:tc>
      </w:tr>
      <w:tr w:rsidR="00D84AD5" w14:paraId="2DD030E6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CCD93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6B62D41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Fecho Aço 3/4 dentado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F316D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Brasband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9BF219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78C42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808B56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1,02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24DA1B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510,00 </w:t>
            </w:r>
          </w:p>
        </w:tc>
      </w:tr>
      <w:tr w:rsidR="00D84AD5" w14:paraId="40CB5D43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F0C165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D38115C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Aço 3/4 (Rolo)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FEF62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Brasband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5236EAA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Rolo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D4B51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E34754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46,00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D83B53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6.900,00 </w:t>
            </w:r>
          </w:p>
        </w:tc>
      </w:tr>
      <w:tr w:rsidR="00D84AD5" w14:paraId="23F23177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4C5B75E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0187DCB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auto fusão c/ 10 metros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9EBD2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3M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2CA291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Rolo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0969D6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D229BD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23,85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C266E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7.155,00 </w:t>
            </w:r>
          </w:p>
        </w:tc>
      </w:tr>
      <w:tr w:rsidR="00D84AD5" w14:paraId="18A0B8F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6066A4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64E7533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Isolante 18x20M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F2F44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3M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5921DF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Rolo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943BD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EC94A6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5,61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3919D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841,50 </w:t>
            </w:r>
          </w:p>
        </w:tc>
      </w:tr>
      <w:tr w:rsidR="00D84AD5" w14:paraId="07ACB369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E4216F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2E3936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Haste </w:t>
            </w:r>
            <w:r>
              <w:rPr>
                <w:rFonts w:ascii="Arial Narrow" w:hAnsi="Arial Narrow"/>
                <w:sz w:val="22"/>
                <w:szCs w:val="22"/>
              </w:rPr>
              <w:t>cobre 2.40M Reforç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9A24A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Magnetweld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77D769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3B106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BF0932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38,70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49722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3.870,00 </w:t>
            </w:r>
          </w:p>
        </w:tc>
      </w:tr>
      <w:tr w:rsidR="00D84AD5" w14:paraId="74F4441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6B7EF1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1F1951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Isolador de disco polimerico 15 KV F22mm (ancoragem)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F0FC9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Vicentinos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7168B3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6E7818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0A616CB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55,06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69388C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1.651,80 </w:t>
            </w:r>
          </w:p>
        </w:tc>
      </w:tr>
      <w:tr w:rsidR="00D84AD5" w14:paraId="484FEFF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9E60159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7CE9410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Isolador Pilar 15Kv Poli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B1316C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Poli Comercio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65CEE5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631303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812897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84,55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2F6C0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1.691,00 </w:t>
            </w:r>
          </w:p>
        </w:tc>
      </w:tr>
      <w:tr w:rsidR="00D84AD5" w14:paraId="51EDCD7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B5524F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0238566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bolinha 15W colorida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C19F0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FLC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7FF9F7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94BD9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93945C2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2,90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35F46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406,00 </w:t>
            </w:r>
          </w:p>
        </w:tc>
      </w:tr>
      <w:tr w:rsidR="00D84AD5" w14:paraId="09C17BAA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F1057C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B6C2E0D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Eletronica 15W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02F97E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FLC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CE3DB2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5A42C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DC0A09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9,70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1DD819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2.910,00 </w:t>
            </w:r>
          </w:p>
        </w:tc>
      </w:tr>
      <w:tr w:rsidR="00D84AD5" w14:paraId="6BB4DA32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B1DB42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8355D26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Eletronica 25W 3U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43636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FLC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E49562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7A4FE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55782C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10,70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40882B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3.745,00 </w:t>
            </w:r>
          </w:p>
        </w:tc>
      </w:tr>
      <w:tr w:rsidR="00D84AD5" w14:paraId="7ED4E722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23A4AE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6716C12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Eletronica 30W 6400K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4BC59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Ourolux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DE8A7B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76301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E1F55FE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26,62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32CC4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5.324,00 </w:t>
            </w:r>
          </w:p>
        </w:tc>
      </w:tr>
      <w:tr w:rsidR="00D84AD5" w14:paraId="6A749B97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B40E0B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E8B9E3A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Eletronica 45/46W Comum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41F5E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FLC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68483A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BB6F7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5B0F5B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43,52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D019A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13.056,00 </w:t>
            </w:r>
          </w:p>
        </w:tc>
      </w:tr>
      <w:tr w:rsidR="00D84AD5" w14:paraId="757BADC9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681E91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0D7ED27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Incandescente Halogenea 42W A55 (inc 60W)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6B1A3D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Osram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7E6810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F116A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BFDE89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6,02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D0DB5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421,40 </w:t>
            </w:r>
          </w:p>
        </w:tc>
      </w:tr>
      <w:tr w:rsidR="00D84AD5" w14:paraId="76FE5D52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C6EAA9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E252BEF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Incandescente Halogenea 70W/72W A55 (Inc 100W)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13682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Osram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A8FBBF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29FEA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11BB21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6,51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E8C49F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1.953,00 </w:t>
            </w:r>
          </w:p>
        </w:tc>
      </w:tr>
      <w:tr w:rsidR="00D84AD5" w14:paraId="308D1C66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4F15C4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5002C729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Metalico 2000W 380V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9F4A4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Starlight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AF0A21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C8622B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0EEBDB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400,00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F008C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4.000,00 </w:t>
            </w:r>
          </w:p>
        </w:tc>
      </w:tr>
      <w:tr w:rsidR="00D84AD5" w14:paraId="794D7D1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0873CB0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F2FF84A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Mista 160W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E550C3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Ourolux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FC38CC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FD6C1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427889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23,45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B0D0F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3.517,50 </w:t>
            </w:r>
          </w:p>
        </w:tc>
      </w:tr>
      <w:tr w:rsidR="00D84AD5" w14:paraId="0AC7F5A6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C4511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267BDB2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V. Mercurio 80W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0E4FD1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Osram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BCDB09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FBCCB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2EA90F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26,00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C7CB1E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5.200,00 </w:t>
            </w:r>
          </w:p>
        </w:tc>
      </w:tr>
      <w:tr w:rsidR="00D84AD5" w14:paraId="6A6EE3D8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279A2D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E52850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V. Mercurio 250W HPL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C5CE0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Starlight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57DF22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C0B07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A3FAD2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30,10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E3D4FE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6.020,00 </w:t>
            </w:r>
          </w:p>
        </w:tc>
      </w:tr>
      <w:tr w:rsidR="00D84AD5" w14:paraId="2FE580D0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27D1ED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1AD3FA0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V. Mercurio 400W HPL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6E9E6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Starlight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4BF1DD3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E7FAB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88B5C1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5884A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14.000,00 </w:t>
            </w:r>
          </w:p>
        </w:tc>
      </w:tr>
      <w:tr w:rsidR="00D84AD5" w14:paraId="4ABE6E02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8B815C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CEE591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V. Sodio 250W Ovoide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DBFFA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Starlight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8EB63A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5B3AD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0BEDFC6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36,90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F936F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3.690,00 </w:t>
            </w:r>
          </w:p>
        </w:tc>
      </w:tr>
      <w:tr w:rsidR="00D84AD5" w14:paraId="18C5D23F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8F191F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AC37E4C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V. Sodio 400W Ovoide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D100B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Osram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516A91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162454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2079D4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63,37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29EF1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25.348,00 </w:t>
            </w:r>
          </w:p>
        </w:tc>
      </w:tr>
      <w:tr w:rsidR="00D84AD5" w14:paraId="6E0FD6B7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1F77A7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A3E276B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V. Sodio 400W Tubular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7B277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Starlight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8A6A44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F9F95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FDE35A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38,00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BCF4F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6.460,00 </w:t>
            </w:r>
          </w:p>
        </w:tc>
      </w:tr>
      <w:tr w:rsidR="00D84AD5" w14:paraId="2BED71E5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0AD22E3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D205AC5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Lampada V. Sodio 70W Ovoide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471E9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Osram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C6D7DB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7BCC4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B58F65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30,00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EEE6D8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6.000,00 </w:t>
            </w:r>
          </w:p>
        </w:tc>
      </w:tr>
      <w:tr w:rsidR="00D84AD5" w14:paraId="07790EAE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373675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430FF4C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Luminária Capacete E27 LL100 sem braço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BEC37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Lumipol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F5CFF7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C29A7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DAD376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323DC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2.500,00 </w:t>
            </w:r>
          </w:p>
        </w:tc>
      </w:tr>
      <w:tr w:rsidR="00D84AD5" w14:paraId="6260E38A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34E7B3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AA9AA99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Luminária pública 65W LED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A0290F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G-Light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F8118D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Peça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A2F5A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4B5EF3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279,00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A5EC2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50.220,00 </w:t>
            </w:r>
          </w:p>
        </w:tc>
      </w:tr>
      <w:tr w:rsidR="00D84AD5" w14:paraId="6B49764A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06037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3BFE05F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FG 1 leve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0F64D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Elecon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09B8AA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22212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A5D8BE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5,04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CD47D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252,00 </w:t>
            </w:r>
          </w:p>
        </w:tc>
      </w:tr>
      <w:tr w:rsidR="00D84AD5" w14:paraId="0571D1A8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4BF2D5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8AFE29F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Para raio polimerico 12 kv 10ka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95B05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GBL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F9C18B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6CBCA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08F52B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148,00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666D0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4.440,00 </w:t>
            </w:r>
          </w:p>
        </w:tc>
      </w:tr>
      <w:tr w:rsidR="00D84AD5" w14:paraId="7A16DBDE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84D645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551D16C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Parafuso Frances 16x045mm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7FF473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Konesul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75C56B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783BE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1B9E92B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3,10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D6E434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465,00 </w:t>
            </w:r>
          </w:p>
        </w:tc>
      </w:tr>
      <w:tr w:rsidR="00D84AD5" w14:paraId="6B692C8F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9FDC9E2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836D537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Parafuso máquina 5/8x10 (16x250)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9E915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Konesul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6039D7D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1975B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9C6EDC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6,50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9D2A3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1.950,00 </w:t>
            </w:r>
          </w:p>
        </w:tc>
      </w:tr>
      <w:tr w:rsidR="00D84AD5" w14:paraId="0212C412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DF6D13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26846F2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Parafuso máquina 5/8x14 (16x350)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57691F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Konesul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0CAD20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E9195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C7DBF32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9,10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1CE1E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910,00 </w:t>
            </w:r>
          </w:p>
        </w:tc>
      </w:tr>
      <w:tr w:rsidR="00D84AD5" w14:paraId="7D91A62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F88AA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DEC17A3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Parafuso olhal 16x400 c/ 01 </w:t>
            </w:r>
            <w:r>
              <w:rPr>
                <w:rFonts w:ascii="Arial Narrow" w:hAnsi="Arial Narrow"/>
                <w:sz w:val="22"/>
                <w:szCs w:val="22"/>
              </w:rPr>
              <w:t>porca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53B96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Konesul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7FD9C7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690D9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43C7F0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16,86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E2097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1.686,00 </w:t>
            </w:r>
          </w:p>
        </w:tc>
      </w:tr>
      <w:tr w:rsidR="00D84AD5" w14:paraId="1516B684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79FAEB5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3FE4ADE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Passa fio com 10M Alma Aço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8AFCD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Luminar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811B36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1CF37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3B46BF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9F308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570,00 </w:t>
            </w:r>
          </w:p>
        </w:tc>
      </w:tr>
      <w:tr w:rsidR="00D84AD5" w14:paraId="197587FA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364B441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963F455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Pino Autotrav M16 190x24 (219)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A14F1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Konesul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5964535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DE019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7F0585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12,50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7A1B4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750,00 </w:t>
            </w:r>
          </w:p>
        </w:tc>
      </w:tr>
      <w:tr w:rsidR="00D84AD5" w14:paraId="0E7DE665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EE4E19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D36EB79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Pino Femea 2P+T 10A Preto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F46B5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Schneider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1C7593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7B5DCF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6EA7E4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4,99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FAD9B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499,00 </w:t>
            </w:r>
          </w:p>
        </w:tc>
      </w:tr>
      <w:tr w:rsidR="00D84AD5" w14:paraId="4CE830AB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FC5FAD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2EF1F0E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Pino Macho 2P+T 10A </w:t>
            </w:r>
            <w:r>
              <w:rPr>
                <w:rFonts w:ascii="Arial Narrow" w:hAnsi="Arial Narrow"/>
                <w:sz w:val="22"/>
                <w:szCs w:val="22"/>
              </w:rPr>
              <w:t>Preto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872033" w14:textId="77777777" w:rsidR="00D84AD5" w:rsidRDefault="00D84AD5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CEAFC4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DDCFFA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2490EBA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3,10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C6B3A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310,00 </w:t>
            </w:r>
          </w:p>
        </w:tc>
      </w:tr>
      <w:tr w:rsidR="00D84AD5" w14:paraId="3A5C8542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9FDFC6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A5865A1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Porca Olhal m16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3F9BE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Konesul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6F4C78D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C458A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E89A70D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9,85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DA9A42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1.970,00 </w:t>
            </w:r>
          </w:p>
        </w:tc>
      </w:tr>
      <w:tr w:rsidR="00D84AD5" w14:paraId="511B4131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A710010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C1C0A1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Projetor Retangular p/ lamp. Metal 2000W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BB77C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HGE Iluminação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4F0122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F5F0E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E26F23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282,00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26A88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16.920,00 </w:t>
            </w:r>
          </w:p>
        </w:tc>
      </w:tr>
      <w:tr w:rsidR="00D84AD5" w14:paraId="36691DA6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A0D6F6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E634CE5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Projetor Superled 20W 3000K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89C98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RGLED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B042B4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FE608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ECACC8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62,80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5151F9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6.280,00 </w:t>
            </w:r>
          </w:p>
        </w:tc>
      </w:tr>
      <w:tr w:rsidR="00D84AD5" w14:paraId="60C4241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A33B93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631612E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Protetor bucha </w:t>
            </w:r>
            <w:r>
              <w:rPr>
                <w:rFonts w:ascii="Arial Narrow" w:hAnsi="Arial Narrow"/>
                <w:sz w:val="22"/>
                <w:szCs w:val="22"/>
              </w:rPr>
              <w:t>fixo 15kv transformador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69CF0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Vicentinos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938AEB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93748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9EA34E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19,80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FCAEA2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1.188,00 </w:t>
            </w:r>
          </w:p>
        </w:tc>
      </w:tr>
      <w:tr w:rsidR="00D84AD5" w14:paraId="36882219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AA4D44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36316A7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Protetor bucha móvel 15kv para raio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68BC3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Vicentinos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6C086E2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75C90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3ADA75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19,80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F9D5B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1.188,00 </w:t>
            </w:r>
          </w:p>
        </w:tc>
      </w:tr>
      <w:tr w:rsidR="00D84AD5" w14:paraId="29E826F7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90EC6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5CA04A9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Reator V. Metalico 2000W Ext 380V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2187B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Philips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5B5F189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3E644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69983A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367,00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5BAC26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3.670,00 </w:t>
            </w:r>
          </w:p>
        </w:tc>
      </w:tr>
      <w:tr w:rsidR="00D84AD5" w14:paraId="4586AFAF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2BA0A1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6BE2499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Reator VM 250W Externo AF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78EA87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Intral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6E1E7D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884B0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EB2DAD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44,50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81D2F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8.900,00 </w:t>
            </w:r>
          </w:p>
        </w:tc>
      </w:tr>
      <w:tr w:rsidR="00D84AD5" w14:paraId="5C967AAA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0EACA2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5D019772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Reator VM 400W Externo AF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11BCD0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Intral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2954C8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A4A4D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B558E5F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51,50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43B57E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12.875,00 </w:t>
            </w:r>
          </w:p>
        </w:tc>
      </w:tr>
      <w:tr w:rsidR="00D84AD5" w14:paraId="0E87435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ECA813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8F88BFC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Reator VM 80W Externo AF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1F2D6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HGE Iluminação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11D566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89929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1C9F33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47,70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84539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4.770,00 </w:t>
            </w:r>
          </w:p>
        </w:tc>
      </w:tr>
      <w:tr w:rsidR="00D84AD5" w14:paraId="0D2EA820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2FFE27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A36274A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Reator VS 250W Externo AF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8E04F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Intral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560813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49278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B7DD05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60,00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AD735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18.000,00 </w:t>
            </w:r>
          </w:p>
        </w:tc>
      </w:tr>
      <w:tr w:rsidR="00D84AD5" w14:paraId="34965263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1F48D18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DD5B7C6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Reator VS 400W Externo AF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F7E98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HGE </w:t>
            </w:r>
            <w:r>
              <w:rPr>
                <w:rFonts w:ascii="Arial Narrow" w:hAnsi="Arial Narrow"/>
                <w:sz w:val="22"/>
                <w:szCs w:val="22"/>
              </w:rPr>
              <w:t>Iluminação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13C73F5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D55E7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D95089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74,90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77662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14.980,00 </w:t>
            </w:r>
          </w:p>
        </w:tc>
      </w:tr>
      <w:tr w:rsidR="00D84AD5" w14:paraId="6B2C21B5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E37B9B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309A268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Reator VS 70W Externo AF (VS/Metalico)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3A832F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Intral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06B9117F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E0E9BE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373BEC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6A4D8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4.500,00 </w:t>
            </w:r>
          </w:p>
        </w:tc>
      </w:tr>
      <w:tr w:rsidR="00D84AD5" w14:paraId="09054D1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160069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421A8619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Fot NA RM74/N 220V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9751A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Stil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5E23AAE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9609E8A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2AAECB35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B6772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3.150,00 </w:t>
            </w:r>
          </w:p>
        </w:tc>
      </w:tr>
      <w:tr w:rsidR="00D84AD5" w14:paraId="11DB70CA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6C0B62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6AFD6AC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Relé Fotoelétrico NF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6F5DBF0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Tecnowatt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71034E0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D5DD4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595D7C2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8322D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5.000,00 </w:t>
            </w:r>
          </w:p>
        </w:tc>
      </w:tr>
      <w:tr w:rsidR="00D84AD5" w14:paraId="797FED4B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82A616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12A7660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Sapatilha </w:t>
            </w:r>
            <w:r>
              <w:rPr>
                <w:rFonts w:ascii="Arial Narrow" w:hAnsi="Arial Narrow"/>
                <w:sz w:val="22"/>
                <w:szCs w:val="22"/>
              </w:rPr>
              <w:t>galvanizada 3/8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0C3FA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Konesul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1F2D06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318DA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57142D23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2,50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14800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750,00 </w:t>
            </w:r>
          </w:p>
        </w:tc>
      </w:tr>
      <w:tr w:rsidR="00D84AD5" w14:paraId="4FFEBF13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BF6044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7DCDAA8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para fix 2 petalas, poste diam 60mm, fix 48mm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BD439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Olivo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DD6A23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E18FD5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3FBB5CF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87,00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1E9C38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870,00 </w:t>
            </w:r>
          </w:p>
        </w:tc>
      </w:tr>
      <w:tr w:rsidR="00D84AD5" w14:paraId="135B455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F51C1B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284440B4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para fix 3 petalas, poste diam 60mm, fix 48mm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730DD5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Olivo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1E6996B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986D12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409D2527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103,00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A72C4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5.150,00 </w:t>
            </w:r>
          </w:p>
        </w:tc>
      </w:tr>
      <w:tr w:rsidR="00D84AD5" w14:paraId="7DC1329F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80CDE3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B6753C7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Suporte para trafo DT </w:t>
            </w:r>
            <w:r>
              <w:rPr>
                <w:rFonts w:ascii="Arial Narrow" w:hAnsi="Arial Narrow"/>
                <w:sz w:val="22"/>
                <w:szCs w:val="22"/>
              </w:rPr>
              <w:t>490mm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606031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Romagnole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6FB13E5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DB10676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0B51D714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B4D7A1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20.400,00 </w:t>
            </w:r>
          </w:p>
        </w:tc>
      </w:tr>
      <w:tr w:rsidR="00D84AD5" w14:paraId="7E0FCC01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BFF69E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1A650B27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Tampa ferro 250mm 1966 inspeção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69A57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Paratec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3CFDBF5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A14E48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60450169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34,00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5410A8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4.080,00 </w:t>
            </w:r>
          </w:p>
        </w:tc>
      </w:tr>
      <w:tr w:rsidR="00D84AD5" w14:paraId="764AA623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122D70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3765EAE5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Terminal compressão 16mm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F1186C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Magnet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4B42E124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C41039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7FAF34FE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2,20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F90EFC0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1.100,00 </w:t>
            </w:r>
          </w:p>
        </w:tc>
      </w:tr>
      <w:tr w:rsidR="00D84AD5" w14:paraId="101AEE1D" w14:textId="77777777">
        <w:trPr>
          <w:trHeight w:val="266"/>
        </w:trPr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D483A1" w14:textId="77777777" w:rsidR="00D84AD5" w:rsidRDefault="00D84AD5">
            <w:pPr>
              <w:pStyle w:val="PargrafodaLista"/>
              <w:numPr>
                <w:ilvl w:val="0"/>
                <w:numId w:val="1"/>
              </w:numPr>
              <w:tabs>
                <w:tab w:val="left" w:pos="170"/>
              </w:tabs>
              <w:spacing w:before="113" w:after="113"/>
              <w:ind w:left="105" w:right="170" w:firstLine="0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170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7BCA7527" w14:textId="77777777" w:rsidR="00D84AD5" w:rsidRDefault="0016073B">
            <w:pPr>
              <w:pStyle w:val="Contedodatabe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Vara Manobra fibra vidro (05 elem) c/ 6 mts S/ Cabeçote</w:t>
            </w:r>
          </w:p>
        </w:tc>
        <w:tc>
          <w:tcPr>
            <w:tcW w:w="13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FD45D1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Seguna</w:t>
            </w:r>
          </w:p>
        </w:tc>
        <w:tc>
          <w:tcPr>
            <w:tcW w:w="6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14:paraId="2F6C2517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79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D7A5BD" w14:textId="77777777" w:rsidR="00D84AD5" w:rsidRDefault="0016073B">
            <w:pPr>
              <w:pStyle w:val="Contedodatabela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1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14:paraId="05FE4152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845,00 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1C8B5C" w14:textId="77777777" w:rsidR="00D84AD5" w:rsidRDefault="0016073B">
            <w:pPr>
              <w:pStyle w:val="Contedodatabela"/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5.070,00 </w:t>
            </w:r>
          </w:p>
        </w:tc>
      </w:tr>
      <w:tr w:rsidR="00D84AD5" w14:paraId="433831DC" w14:textId="77777777">
        <w:trPr>
          <w:trHeight w:val="266"/>
        </w:trPr>
        <w:tc>
          <w:tcPr>
            <w:tcW w:w="7790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2D9005" w14:textId="77777777" w:rsidR="00D84AD5" w:rsidRDefault="0016073B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2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FB0695" w14:textId="77777777" w:rsidR="00D84AD5" w:rsidRDefault="0016073B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456.917,02  </w:t>
            </w:r>
          </w:p>
        </w:tc>
      </w:tr>
      <w:tr w:rsidR="00D84AD5" w14:paraId="186E640B" w14:textId="77777777">
        <w:trPr>
          <w:trHeight w:val="266"/>
        </w:trPr>
        <w:tc>
          <w:tcPr>
            <w:tcW w:w="9010" w:type="dxa"/>
            <w:gridSpan w:val="7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DD9372" w14:textId="77777777" w:rsidR="00D84AD5" w:rsidRDefault="0016073B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(QUATROCENTOS E CINQUENTA E SEIS MIL, NOVECENTOS E DEZESSETE REAIS E DOIS CENTAVOS)</w:t>
            </w:r>
          </w:p>
        </w:tc>
      </w:tr>
    </w:tbl>
    <w:p w14:paraId="5E00B57D" w14:textId="77777777" w:rsidR="00D84AD5" w:rsidRDefault="00D84AD5">
      <w:pPr>
        <w:jc w:val="both"/>
        <w:rPr>
          <w:rFonts w:ascii="Arial" w:hAnsi="Arial" w:cs="Arial"/>
          <w:sz w:val="22"/>
          <w:szCs w:val="22"/>
        </w:rPr>
      </w:pPr>
    </w:p>
    <w:p w14:paraId="5C3F5ECA" w14:textId="77777777" w:rsidR="00D84AD5" w:rsidRDefault="0016073B">
      <w:pPr>
        <w:pStyle w:val="Corpodetexto"/>
        <w:jc w:val="left"/>
      </w:pPr>
      <w:bookmarkStart w:id="1" w:name="__DdeLink__21297_24434807491"/>
      <w:bookmarkStart w:id="2" w:name="__DdeLink__21298_24434807491"/>
      <w:bookmarkStart w:id="3" w:name="__DdeLink__24548_11189671061"/>
      <w:bookmarkStart w:id="4" w:name="__DdeLink__21302_24434807491"/>
      <w:bookmarkStart w:id="5" w:name="__DdeLink__21303_24434807491"/>
      <w:bookmarkStart w:id="6" w:name="__DdeLink__21301_24434807491"/>
      <w:bookmarkStart w:id="7" w:name="__DdeLink__21291_24434807491"/>
      <w:bookmarkStart w:id="8" w:name="__DdeLink__21289_24434807491"/>
      <w:bookmarkStart w:id="9" w:name="__DdeLink__21290_24434807491"/>
      <w:bookmarkStart w:id="10" w:name="__DdeLink__32378_329199690411"/>
      <w:bookmarkStart w:id="11" w:name="__DdeLink__40699_24434807491"/>
      <w:bookmarkStart w:id="12" w:name="__DdeLink__21299_24434807491"/>
      <w:bookmarkStart w:id="13" w:name="__DdeLink__21300_24434807491"/>
      <w:bookmarkStart w:id="14" w:name="__DdeLink__21304_2443480749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Arial" w:hAnsi="Arial" w:cs="Arial"/>
          <w:lang w:val="pt-BR"/>
        </w:rPr>
        <w:t>EMPRESAS:</w:t>
      </w:r>
    </w:p>
    <w:p w14:paraId="0624582F" w14:textId="77777777" w:rsidR="00D84AD5" w:rsidRDefault="00D84AD5">
      <w:pPr>
        <w:pStyle w:val="Corpodetexto"/>
        <w:jc w:val="left"/>
        <w:rPr>
          <w:rFonts w:ascii="Arial" w:hAnsi="Arial" w:cs="Arial"/>
          <w:lang w:val="pt-BR"/>
        </w:rPr>
      </w:pPr>
    </w:p>
    <w:p w14:paraId="3B57ACA9" w14:textId="77777777" w:rsidR="00D84AD5" w:rsidRDefault="0016073B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MATEC MATERIAIS ELÉTRICOS E CONSTRUÇÕES LTDA</w:t>
      </w:r>
    </w:p>
    <w:p w14:paraId="2D87A1F8" w14:textId="77777777" w:rsidR="00D84AD5" w:rsidRDefault="0016073B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CNPJ: 00.384.377/0001-91</w:t>
      </w:r>
    </w:p>
    <w:p w14:paraId="475D6103" w14:textId="77777777" w:rsidR="00D84AD5" w:rsidRDefault="0016073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AVENIDA LEONIDAS MELO, Nº 150 – PIÇARRA</w:t>
      </w:r>
    </w:p>
    <w:p w14:paraId="645F9996" w14:textId="77777777" w:rsidR="00D84AD5" w:rsidRDefault="0016073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64.015-120 – TERESINA – PI</w:t>
      </w:r>
    </w:p>
    <w:p w14:paraId="4294061B" w14:textId="77777777" w:rsidR="00D84AD5" w:rsidRDefault="0016073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TELEFONE: (86) 3229-5303</w:t>
      </w:r>
    </w:p>
    <w:p w14:paraId="43BB01E4" w14:textId="77777777" w:rsidR="00D84AD5" w:rsidRDefault="00D84AD5">
      <w:pPr>
        <w:spacing w:line="276" w:lineRule="auto"/>
        <w:rPr>
          <w:rFonts w:ascii="Arial" w:eastAsia="Arial Unicode MS" w:hAnsi="Arial" w:cs="Arial"/>
          <w:sz w:val="22"/>
          <w:szCs w:val="22"/>
        </w:rPr>
      </w:pPr>
    </w:p>
    <w:p w14:paraId="784457A0" w14:textId="77777777" w:rsidR="00D84AD5" w:rsidRDefault="0016073B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KARIRI LED’S IMPORTAÇÃO E EXPORTAÇÃO LTDA</w:t>
      </w:r>
    </w:p>
    <w:p w14:paraId="70E2801F" w14:textId="77777777" w:rsidR="00D84AD5" w:rsidRDefault="0016073B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CNPJ: 17.054.844/0001-18 </w:t>
      </w:r>
    </w:p>
    <w:p w14:paraId="3C5A0DCA" w14:textId="77777777" w:rsidR="00D84AD5" w:rsidRDefault="0016073B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RUA MONSENHOR CUSTÓDIO DE ALMEIDA, Nº 728, QUADRA 11 LOTE 12 – CAMURUPIM</w:t>
      </w:r>
    </w:p>
    <w:p w14:paraId="65CFC0D8" w14:textId="77777777" w:rsidR="00D84AD5" w:rsidRDefault="0016073B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CEP: 61.625-250 – CAUCAIA – CE</w:t>
      </w:r>
    </w:p>
    <w:p w14:paraId="6E25FCBA" w14:textId="77777777" w:rsidR="00D84AD5" w:rsidRDefault="0016073B">
      <w:pPr>
        <w:spacing w:line="276" w:lineRule="auto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TELEFONE: (85) 9 8757-1570</w:t>
      </w:r>
    </w:p>
    <w:p w14:paraId="425D58BE" w14:textId="77777777" w:rsidR="00D84AD5" w:rsidRDefault="0016073B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Emai</w:t>
      </w:r>
      <w:r>
        <w:rPr>
          <w:rFonts w:ascii="Arial" w:eastAsia="Arial Unicode MS" w:hAnsi="Arial" w:cs="Arial"/>
          <w:sz w:val="22"/>
          <w:szCs w:val="22"/>
        </w:rPr>
        <w:t>l: naiara@grupolm.net.br</w:t>
      </w:r>
    </w:p>
    <w:sectPr w:rsidR="00D84AD5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39DC4" w14:textId="77777777" w:rsidR="0016073B" w:rsidRDefault="0016073B">
      <w:r>
        <w:separator/>
      </w:r>
    </w:p>
  </w:endnote>
  <w:endnote w:type="continuationSeparator" w:id="0">
    <w:p w14:paraId="01BF1DB3" w14:textId="77777777" w:rsidR="0016073B" w:rsidRDefault="00160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1"/>
    <w:family w:val="roman"/>
    <w:pitch w:val="variable"/>
  </w:font>
  <w:font w:name="Century Gothic">
    <w:panose1 w:val="020B0502020202020204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1"/>
    <w:family w:val="roman"/>
    <w:pitch w:val="variable"/>
  </w:font>
  <w:font w:name="Century">
    <w:panose1 w:val="02040604050505020304"/>
    <w:charset w:val="01"/>
    <w:family w:val="roman"/>
    <w:pitch w:val="variable"/>
  </w:font>
  <w:font w:name="Arial Unicode MS">
    <w:panose1 w:val="020B0604020202020204"/>
    <w:charset w:val="01"/>
    <w:family w:val="roman"/>
    <w:pitch w:val="variable"/>
  </w:font>
  <w:font w:name="Trebuchet MS">
    <w:panose1 w:val="020B0603020202020204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panose1 w:val="02020603050405020304"/>
    <w:charset w:val="01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43398" w14:textId="77777777" w:rsidR="00D84AD5" w:rsidRDefault="0016073B">
    <w:pPr>
      <w:pStyle w:val="Rodap"/>
    </w:pPr>
    <w:r>
      <w:rPr>
        <w:noProof/>
      </w:rPr>
      <w:drawing>
        <wp:inline distT="0" distB="0" distL="0" distR="0" wp14:anchorId="62646FEA" wp14:editId="4226617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41BD8" w14:textId="77777777" w:rsidR="0016073B" w:rsidRDefault="0016073B">
      <w:r>
        <w:separator/>
      </w:r>
    </w:p>
  </w:footnote>
  <w:footnote w:type="continuationSeparator" w:id="0">
    <w:p w14:paraId="1C456E67" w14:textId="77777777" w:rsidR="0016073B" w:rsidRDefault="00160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66946" w14:textId="77777777" w:rsidR="00D84AD5" w:rsidRDefault="0016073B">
    <w:pPr>
      <w:pStyle w:val="Cabealho"/>
      <w:jc w:val="center"/>
    </w:pPr>
    <w:r>
      <w:rPr>
        <w:noProof/>
      </w:rPr>
      <w:drawing>
        <wp:inline distT="0" distB="0" distL="0" distR="0" wp14:anchorId="6F51A8B2" wp14:editId="2AC1A85B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B904E6"/>
    <w:multiLevelType w:val="multilevel"/>
    <w:tmpl w:val="3B800B5A"/>
    <w:lvl w:ilvl="0">
      <w:start w:val="1"/>
      <w:numFmt w:val="decimal"/>
      <w:lvlText w:val="%1."/>
      <w:lvlJc w:val="left"/>
      <w:pPr>
        <w:ind w:left="465" w:hanging="360"/>
      </w:pPr>
    </w:lvl>
    <w:lvl w:ilvl="1">
      <w:start w:val="1"/>
      <w:numFmt w:val="lowerLetter"/>
      <w:lvlText w:val="%2."/>
      <w:lvlJc w:val="left"/>
      <w:pPr>
        <w:ind w:left="1185" w:hanging="360"/>
      </w:pPr>
    </w:lvl>
    <w:lvl w:ilvl="2">
      <w:start w:val="1"/>
      <w:numFmt w:val="lowerRoman"/>
      <w:lvlText w:val="%3."/>
      <w:lvlJc w:val="right"/>
      <w:pPr>
        <w:ind w:left="1905" w:hanging="180"/>
      </w:pPr>
    </w:lvl>
    <w:lvl w:ilvl="3">
      <w:start w:val="1"/>
      <w:numFmt w:val="decimal"/>
      <w:lvlText w:val="%4."/>
      <w:lvlJc w:val="left"/>
      <w:pPr>
        <w:ind w:left="2625" w:hanging="360"/>
      </w:pPr>
    </w:lvl>
    <w:lvl w:ilvl="4">
      <w:start w:val="1"/>
      <w:numFmt w:val="lowerLetter"/>
      <w:lvlText w:val="%5."/>
      <w:lvlJc w:val="left"/>
      <w:pPr>
        <w:ind w:left="3345" w:hanging="360"/>
      </w:pPr>
    </w:lvl>
    <w:lvl w:ilvl="5">
      <w:start w:val="1"/>
      <w:numFmt w:val="lowerRoman"/>
      <w:lvlText w:val="%6."/>
      <w:lvlJc w:val="right"/>
      <w:pPr>
        <w:ind w:left="4065" w:hanging="180"/>
      </w:pPr>
    </w:lvl>
    <w:lvl w:ilvl="6">
      <w:start w:val="1"/>
      <w:numFmt w:val="decimal"/>
      <w:lvlText w:val="%7."/>
      <w:lvlJc w:val="left"/>
      <w:pPr>
        <w:ind w:left="4785" w:hanging="360"/>
      </w:pPr>
    </w:lvl>
    <w:lvl w:ilvl="7">
      <w:start w:val="1"/>
      <w:numFmt w:val="lowerLetter"/>
      <w:lvlText w:val="%8."/>
      <w:lvlJc w:val="left"/>
      <w:pPr>
        <w:ind w:left="5505" w:hanging="360"/>
      </w:pPr>
    </w:lvl>
    <w:lvl w:ilvl="8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61024CE0"/>
    <w:multiLevelType w:val="multilevel"/>
    <w:tmpl w:val="CBBA30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AD5"/>
    <w:rsid w:val="0016073B"/>
    <w:rsid w:val="00795CD2"/>
    <w:rsid w:val="00D8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1CB52"/>
  <w15:docId w15:val="{55EEE555-C1CB-4185-A38D-294D14C36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unhideWhenUsed/>
    <w:rsid w:val="00C51823"/>
    <w:rPr>
      <w:color w:val="0563C1" w:themeColor="hyperlink"/>
      <w:u w:val="single"/>
    </w:rPr>
  </w:style>
  <w:style w:type="character" w:customStyle="1" w:styleId="Linkdainternetvisitado">
    <w:name w:val="Link da internet visitado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normaltextrun">
    <w:name w:val="normaltextrun"/>
    <w:basedOn w:val="Fontepargpadro"/>
    <w:qFormat/>
    <w:rsid w:val="00E65E76"/>
  </w:style>
  <w:style w:type="character" w:customStyle="1" w:styleId="Smbolosdenumerao">
    <w:name w:val="Símbolos de numeração"/>
    <w:qFormat/>
  </w:style>
  <w:style w:type="character" w:styleId="MenoPendente">
    <w:name w:val="Unresolved Mention"/>
    <w:basedOn w:val="Fontepargpadro"/>
    <w:uiPriority w:val="99"/>
    <w:semiHidden/>
    <w:unhideWhenUsed/>
    <w:qFormat/>
    <w:rsid w:val="00C51823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2292</TotalTime>
  <Pages>6</Pages>
  <Words>1209</Words>
  <Characters>6533</Characters>
  <Application>Microsoft Office Word</Application>
  <DocSecurity>0</DocSecurity>
  <Lines>54</Lines>
  <Paragraphs>15</Paragraphs>
  <ScaleCrop>false</ScaleCrop>
  <Company/>
  <LinksUpToDate>false</LinksUpToDate>
  <CharactersWithSpaces>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Theresa Albano</cp:lastModifiedBy>
  <cp:revision>498</cp:revision>
  <cp:lastPrinted>2018-04-18T15:46:00Z</cp:lastPrinted>
  <dcterms:created xsi:type="dcterms:W3CDTF">2017-02-25T00:14:00Z</dcterms:created>
  <dcterms:modified xsi:type="dcterms:W3CDTF">2020-05-19T12:42:00Z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